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443" w:rsidRPr="004779D6" w:rsidRDefault="00FD33B2" w:rsidP="007C7443">
      <w:pPr>
        <w:ind w:firstLine="567"/>
        <w:jc w:val="center"/>
        <w:rPr>
          <w:b/>
        </w:rPr>
      </w:pPr>
      <w:r>
        <w:rPr>
          <w:b/>
        </w:rPr>
        <w:t>Ответы</w:t>
      </w:r>
      <w:r w:rsidR="007C7443" w:rsidRPr="004779D6">
        <w:rPr>
          <w:b/>
        </w:rPr>
        <w:t xml:space="preserve"> муниципального этапа </w:t>
      </w:r>
      <w:r>
        <w:rPr>
          <w:b/>
        </w:rPr>
        <w:t>ВсОШ</w:t>
      </w:r>
      <w:r w:rsidR="007C7443" w:rsidRPr="004779D6">
        <w:rPr>
          <w:b/>
        </w:rPr>
        <w:t xml:space="preserve"> по географии</w:t>
      </w:r>
    </w:p>
    <w:p w:rsidR="007C7443" w:rsidRPr="00EE374D" w:rsidRDefault="007C7443" w:rsidP="007C7443">
      <w:pPr>
        <w:ind w:firstLine="567"/>
        <w:jc w:val="center"/>
        <w:rPr>
          <w:b/>
        </w:rPr>
      </w:pPr>
      <w:r w:rsidRPr="004779D6">
        <w:rPr>
          <w:b/>
        </w:rPr>
        <w:t>201</w:t>
      </w:r>
      <w:r w:rsidR="00C54A30">
        <w:rPr>
          <w:b/>
        </w:rPr>
        <w:t>8</w:t>
      </w:r>
      <w:r w:rsidRPr="004779D6">
        <w:rPr>
          <w:b/>
        </w:rPr>
        <w:t>-201</w:t>
      </w:r>
      <w:r w:rsidR="00C54A30">
        <w:rPr>
          <w:b/>
        </w:rPr>
        <w:t>9</w:t>
      </w:r>
      <w:r w:rsidRPr="004779D6">
        <w:rPr>
          <w:b/>
        </w:rPr>
        <w:t xml:space="preserve"> учебный год</w:t>
      </w:r>
      <w:r>
        <w:rPr>
          <w:b/>
        </w:rPr>
        <w:t>, 7</w:t>
      </w:r>
      <w:r w:rsidRPr="00EE374D">
        <w:rPr>
          <w:b/>
        </w:rPr>
        <w:t xml:space="preserve"> класс</w:t>
      </w:r>
    </w:p>
    <w:p w:rsidR="007C7443" w:rsidRPr="004779D6" w:rsidRDefault="007C7443" w:rsidP="007C7443">
      <w:pPr>
        <w:ind w:firstLine="567"/>
        <w:jc w:val="center"/>
      </w:pPr>
      <w:r w:rsidRPr="004779D6">
        <w:t xml:space="preserve">Максимальный балл - </w:t>
      </w:r>
      <w:r w:rsidR="00FD33B2">
        <w:t>76</w:t>
      </w:r>
    </w:p>
    <w:p w:rsidR="007C7443" w:rsidRDefault="007C7443" w:rsidP="007C7443">
      <w:pPr>
        <w:ind w:left="568"/>
        <w:jc w:val="center"/>
        <w:rPr>
          <w:b/>
        </w:rPr>
      </w:pPr>
    </w:p>
    <w:tbl>
      <w:tblPr>
        <w:tblStyle w:val="a4"/>
        <w:tblW w:w="9463" w:type="dxa"/>
        <w:tblInd w:w="817" w:type="dxa"/>
        <w:tblLook w:val="04A0" w:firstRow="1" w:lastRow="0" w:firstColumn="1" w:lastColumn="0" w:noHBand="0" w:noVBand="1"/>
      </w:tblPr>
      <w:tblGrid>
        <w:gridCol w:w="1390"/>
        <w:gridCol w:w="6393"/>
        <w:gridCol w:w="1680"/>
      </w:tblGrid>
      <w:tr w:rsidR="007C7443" w:rsidTr="00B906B3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7443" w:rsidRDefault="007C7443" w:rsidP="001A3CE6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1. </w:t>
            </w:r>
          </w:p>
        </w:tc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7443" w:rsidRDefault="007C7443" w:rsidP="009900D5">
            <w:pPr>
              <w:rPr>
                <w:rStyle w:val="a3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9900D5">
              <w:rPr>
                <w:lang w:eastAsia="en-US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C7443" w:rsidRDefault="007C7443" w:rsidP="001A3CE6">
            <w:pPr>
              <w:rPr>
                <w:rStyle w:val="a3"/>
              </w:rPr>
            </w:pPr>
          </w:p>
        </w:tc>
      </w:tr>
    </w:tbl>
    <w:p w:rsidR="005E4C7F" w:rsidRPr="00B906B3" w:rsidRDefault="005E4C7F">
      <w:r w:rsidRPr="00B906B3">
        <w:t>1. Европа</w:t>
      </w:r>
      <w:r w:rsidR="009900D5" w:rsidRPr="00B906B3">
        <w:t xml:space="preserve"> (1)</w:t>
      </w:r>
    </w:p>
    <w:p w:rsidR="005E4C7F" w:rsidRPr="00B906B3" w:rsidRDefault="005E4C7F">
      <w:r w:rsidRPr="00B906B3">
        <w:t>2. Впадают в Атлантический океан</w:t>
      </w:r>
      <w:r w:rsidR="009900D5" w:rsidRPr="00B906B3">
        <w:t xml:space="preserve"> (1)</w:t>
      </w:r>
    </w:p>
    <w:p w:rsidR="005E4C7F" w:rsidRPr="00B906B3" w:rsidRDefault="005E4C7F">
      <w:r w:rsidRPr="00B906B3">
        <w:t xml:space="preserve">3. </w:t>
      </w:r>
      <w:r w:rsidR="009900D5" w:rsidRPr="00B906B3">
        <w:t>П</w:t>
      </w:r>
      <w:r w:rsidRPr="00B906B3">
        <w:t>рилив</w:t>
      </w:r>
      <w:r w:rsidR="009900D5" w:rsidRPr="00B906B3">
        <w:t>, высота прилива (1)</w:t>
      </w:r>
    </w:p>
    <w:p w:rsidR="005E4C7F" w:rsidRPr="00B906B3" w:rsidRDefault="009900D5">
      <w:r w:rsidRPr="00B906B3">
        <w:t xml:space="preserve">4. Вулканы </w:t>
      </w:r>
      <w:r w:rsidR="00F14279">
        <w:t>Ю</w:t>
      </w:r>
      <w:r w:rsidRPr="00B906B3">
        <w:t xml:space="preserve">жной Америки(1б), </w:t>
      </w:r>
      <w:r w:rsidR="00E4710E">
        <w:t xml:space="preserve">если указано: </w:t>
      </w:r>
      <w:r w:rsidRPr="00B906B3">
        <w:t>просто вулканы (0,5) просто принадлежность к Южной Америке (0,5)</w:t>
      </w:r>
    </w:p>
    <w:p w:rsidR="009900D5" w:rsidRPr="00B906B3" w:rsidRDefault="009900D5">
      <w:r w:rsidRPr="00B906B3">
        <w:t>5. Барические максимумы или области высокого давления (1)</w:t>
      </w:r>
    </w:p>
    <w:p w:rsidR="009900D5" w:rsidRPr="00B906B3" w:rsidRDefault="009900D5"/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</w:tblGrid>
      <w:tr w:rsidR="00B906B3" w:rsidRPr="00B906B3" w:rsidTr="000851E8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06342" w:rsidRPr="00B906B3" w:rsidRDefault="00A06342" w:rsidP="001F1293">
            <w:pPr>
              <w:rPr>
                <w:rStyle w:val="a3"/>
              </w:rPr>
            </w:pPr>
            <w:r w:rsidRPr="00B906B3">
              <w:rPr>
                <w:rStyle w:val="a3"/>
                <w:rFonts w:eastAsiaTheme="majorEastAsia"/>
                <w:lang w:eastAsia="en-US"/>
              </w:rPr>
              <w:t xml:space="preserve">Задание 2.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06342" w:rsidRPr="00B906B3" w:rsidRDefault="00A06342" w:rsidP="009A7302">
            <w:pPr>
              <w:rPr>
                <w:rStyle w:val="a3"/>
              </w:rPr>
            </w:pPr>
            <w:r w:rsidRPr="00B906B3">
              <w:rPr>
                <w:lang w:eastAsia="en-US"/>
              </w:rPr>
              <w:t>Максимальное количество баллов – 12</w:t>
            </w:r>
          </w:p>
        </w:tc>
      </w:tr>
    </w:tbl>
    <w:p w:rsidR="009A7302" w:rsidRPr="00B906B3" w:rsidRDefault="009A7302" w:rsidP="00A06342">
      <w:pPr>
        <w:ind w:left="-142"/>
      </w:pPr>
      <w:r w:rsidRPr="00B906B3">
        <w:t>1. Австралия</w:t>
      </w:r>
      <w:r w:rsidR="006C2275">
        <w:t xml:space="preserve"> либо </w:t>
      </w:r>
      <w:r w:rsidRPr="00B906B3">
        <w:t>Австралийский Союз</w:t>
      </w:r>
      <w:r w:rsidR="001C7287">
        <w:t>,</w:t>
      </w:r>
      <w:r w:rsidR="006C2275">
        <w:t xml:space="preserve"> либо</w:t>
      </w:r>
      <w:r w:rsidRPr="00B906B3">
        <w:t xml:space="preserve"> Содружество Австралии (</w:t>
      </w:r>
      <w:r w:rsidR="006C2275">
        <w:t>1,5 б</w:t>
      </w:r>
      <w:r w:rsidRPr="00B906B3">
        <w:t>)</w:t>
      </w:r>
    </w:p>
    <w:p w:rsidR="009A7302" w:rsidRPr="00B906B3" w:rsidRDefault="009A7302" w:rsidP="00A06342">
      <w:pPr>
        <w:ind w:left="-142"/>
      </w:pPr>
      <w:r w:rsidRPr="00B906B3">
        <w:t>2. В северной (1)</w:t>
      </w:r>
    </w:p>
    <w:p w:rsidR="009A7302" w:rsidRPr="00B906B3" w:rsidRDefault="009A7302" w:rsidP="00A06342">
      <w:pPr>
        <w:ind w:left="-142"/>
      </w:pPr>
      <w:r w:rsidRPr="00B906B3">
        <w:t>3. Ноябрь, декабрь, январь</w:t>
      </w:r>
      <w:r w:rsidR="006C2275">
        <w:t xml:space="preserve"> 1,5 балла</w:t>
      </w:r>
      <w:r w:rsidRPr="00B906B3">
        <w:t xml:space="preserve"> (</w:t>
      </w:r>
      <w:r w:rsidR="004B79D0">
        <w:t>+ могут н</w:t>
      </w:r>
      <w:r w:rsidR="006C2275">
        <w:t>азвать октябрь либо февраль (0,5 б)</w:t>
      </w:r>
      <w:r w:rsidRPr="00B906B3">
        <w:t>)</w:t>
      </w:r>
      <w:r w:rsidR="006C2275">
        <w:t xml:space="preserve"> </w:t>
      </w:r>
    </w:p>
    <w:p w:rsidR="009A7302" w:rsidRPr="00B906B3" w:rsidRDefault="009A7302" w:rsidP="00A06342">
      <w:pPr>
        <w:ind w:left="-142"/>
      </w:pPr>
      <w:r w:rsidRPr="00B906B3">
        <w:t>4. Субъэкваториальный, тропический, субтропический (1,5)</w:t>
      </w:r>
    </w:p>
    <w:p w:rsidR="00704624" w:rsidRPr="00B906B3" w:rsidRDefault="009A7302" w:rsidP="00A06342">
      <w:pPr>
        <w:ind w:left="-142"/>
      </w:pPr>
      <w:r w:rsidRPr="00B906B3">
        <w:t>5. Англии (1)</w:t>
      </w:r>
    </w:p>
    <w:p w:rsidR="00704624" w:rsidRPr="00B906B3" w:rsidRDefault="009A7302" w:rsidP="00A06342">
      <w:pPr>
        <w:ind w:left="-142"/>
      </w:pPr>
      <w:r w:rsidRPr="00B906B3">
        <w:t xml:space="preserve">6. </w:t>
      </w:r>
      <w:r w:rsidR="00B906B3">
        <w:t xml:space="preserve">Животные: </w:t>
      </w:r>
      <w:r w:rsidRPr="00B906B3">
        <w:t xml:space="preserve">1 – вомбат (1), 2 шлемоносный казуар (1),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B906B3" w:rsidRPr="00B906B3" w:rsidTr="00B906B3">
        <w:tc>
          <w:tcPr>
            <w:tcW w:w="4361" w:type="dxa"/>
          </w:tcPr>
          <w:p w:rsidR="009A7302" w:rsidRPr="00B906B3" w:rsidRDefault="001C7287" w:rsidP="00B906B3">
            <w:pPr>
              <w:ind w:left="-142"/>
              <w:jc w:val="center"/>
            </w:pPr>
            <w:r>
              <w:t xml:space="preserve">1 </w:t>
            </w:r>
            <w:r w:rsidR="009A7302" w:rsidRPr="00B906B3">
              <w:t>- вомбат</w:t>
            </w:r>
            <w:r w:rsidR="00FD33B2" w:rsidRPr="00B906B3">
              <w:t xml:space="preserve"> (0,5)</w:t>
            </w:r>
          </w:p>
        </w:tc>
        <w:tc>
          <w:tcPr>
            <w:tcW w:w="5210" w:type="dxa"/>
          </w:tcPr>
          <w:p w:rsidR="009A7302" w:rsidRPr="00B906B3" w:rsidRDefault="009A7302" w:rsidP="00B906B3">
            <w:pPr>
              <w:ind w:left="-142"/>
              <w:jc w:val="center"/>
            </w:pPr>
            <w:r w:rsidRPr="00B906B3">
              <w:t>2 - шлемоносный казуар</w:t>
            </w:r>
            <w:r w:rsidR="00FD33B2" w:rsidRPr="00B906B3">
              <w:t xml:space="preserve"> (0,5)</w:t>
            </w:r>
          </w:p>
        </w:tc>
      </w:tr>
      <w:tr w:rsidR="00B906B3" w:rsidRPr="00B906B3" w:rsidTr="00B906B3">
        <w:tc>
          <w:tcPr>
            <w:tcW w:w="4361" w:type="dxa"/>
          </w:tcPr>
          <w:p w:rsidR="009A7302" w:rsidRPr="00B906B3" w:rsidRDefault="009A7302" w:rsidP="00B906B3">
            <w:pPr>
              <w:ind w:left="-142"/>
              <w:jc w:val="center"/>
            </w:pPr>
            <w:r w:rsidRPr="00B906B3">
              <w:t>3 – капибара (</w:t>
            </w:r>
            <w:r w:rsidR="00FD33B2" w:rsidRPr="00B906B3">
              <w:t>0,5</w:t>
            </w:r>
            <w:r w:rsidRPr="00B906B3">
              <w:t>)</w:t>
            </w:r>
          </w:p>
        </w:tc>
        <w:tc>
          <w:tcPr>
            <w:tcW w:w="5210" w:type="dxa"/>
          </w:tcPr>
          <w:p w:rsidR="009A7302" w:rsidRPr="00B906B3" w:rsidRDefault="009A7302" w:rsidP="00B906B3">
            <w:pPr>
              <w:ind w:left="-142"/>
              <w:jc w:val="center"/>
            </w:pPr>
            <w:r w:rsidRPr="00B906B3">
              <w:t>4 – чепрачный тапир (</w:t>
            </w:r>
            <w:r w:rsidR="00FD33B2" w:rsidRPr="00B906B3">
              <w:t>0,5</w:t>
            </w:r>
            <w:r w:rsidRPr="00B906B3">
              <w:t>)</w:t>
            </w:r>
          </w:p>
        </w:tc>
      </w:tr>
      <w:tr w:rsidR="00B906B3" w:rsidRPr="00B906B3" w:rsidTr="00B906B3">
        <w:tc>
          <w:tcPr>
            <w:tcW w:w="4361" w:type="dxa"/>
          </w:tcPr>
          <w:p w:rsidR="009A7302" w:rsidRPr="00B906B3" w:rsidRDefault="009A7302" w:rsidP="00B906B3">
            <w:pPr>
              <w:ind w:left="-142"/>
              <w:jc w:val="center"/>
            </w:pPr>
            <w:r w:rsidRPr="00B906B3">
              <w:t>5 – антилопа гну (</w:t>
            </w:r>
            <w:r w:rsidR="00FD33B2" w:rsidRPr="00B906B3">
              <w:t>0,5</w:t>
            </w:r>
            <w:r w:rsidRPr="00B906B3">
              <w:t>)</w:t>
            </w:r>
          </w:p>
        </w:tc>
        <w:tc>
          <w:tcPr>
            <w:tcW w:w="5210" w:type="dxa"/>
          </w:tcPr>
          <w:p w:rsidR="009A7302" w:rsidRPr="00B906B3" w:rsidRDefault="009A7302" w:rsidP="00B906B3">
            <w:pPr>
              <w:ind w:left="-142"/>
              <w:jc w:val="center"/>
            </w:pPr>
            <w:r w:rsidRPr="00B906B3">
              <w:t>6 – гепард (</w:t>
            </w:r>
            <w:r w:rsidR="00FD33B2" w:rsidRPr="00B906B3">
              <w:t>0,5</w:t>
            </w:r>
            <w:r w:rsidRPr="00B906B3">
              <w:t>)</w:t>
            </w:r>
          </w:p>
        </w:tc>
      </w:tr>
    </w:tbl>
    <w:p w:rsidR="009A7302" w:rsidRDefault="009A7302" w:rsidP="00A06342">
      <w:pPr>
        <w:ind w:left="-142"/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560"/>
        <w:gridCol w:w="6393"/>
      </w:tblGrid>
      <w:tr w:rsidR="00A06342" w:rsidTr="00B906B3">
        <w:trPr>
          <w:trHeight w:val="364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06342" w:rsidRDefault="00A06342" w:rsidP="00A06342">
            <w:pPr>
              <w:ind w:left="-142"/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3. </w:t>
            </w:r>
          </w:p>
        </w:tc>
        <w:tc>
          <w:tcPr>
            <w:tcW w:w="63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06342" w:rsidRDefault="00A06342" w:rsidP="00B906B3">
            <w:pPr>
              <w:ind w:left="175"/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 15</w:t>
            </w:r>
          </w:p>
        </w:tc>
      </w:tr>
    </w:tbl>
    <w:p w:rsidR="00A06342" w:rsidRDefault="00A06342" w:rsidP="00A06342">
      <w:pPr>
        <w:spacing w:after="60"/>
        <w:jc w:val="center"/>
        <w:rPr>
          <w:b/>
          <w:sz w:val="28"/>
          <w:szCs w:val="28"/>
        </w:rPr>
      </w:pPr>
    </w:p>
    <w:p w:rsidR="00A06342" w:rsidRPr="00842D7D" w:rsidRDefault="00A06342" w:rsidP="00A06342">
      <w:pPr>
        <w:pStyle w:val="a7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842D7D">
        <w:rPr>
          <w:rFonts w:ascii="Times New Roman" w:hAnsi="Times New Roman"/>
        </w:rPr>
        <w:t>Именованный масштаб: В 1см 200 м (2 б). Способы: По километровой сетке (0, 5 б); по известным расстояниям на местности (0,5 б); по номенклатуре карты (0,5 б); по минутной рамке (0,5).</w:t>
      </w:r>
    </w:p>
    <w:p w:rsidR="00A06342" w:rsidRPr="00842D7D" w:rsidRDefault="00A06342" w:rsidP="00A06342">
      <w:pPr>
        <w:pStyle w:val="a7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842D7D">
        <w:rPr>
          <w:rFonts w:ascii="Times New Roman" w:hAnsi="Times New Roman"/>
        </w:rPr>
        <w:t>Ошибки на карте:</w:t>
      </w:r>
    </w:p>
    <w:p w:rsidR="00A06342" w:rsidRPr="00842D7D" w:rsidRDefault="00A06342" w:rsidP="00A06342">
      <w:pPr>
        <w:pStyle w:val="a7"/>
        <w:spacing w:after="0"/>
        <w:rPr>
          <w:rFonts w:ascii="Times New Roman" w:hAnsi="Times New Roman"/>
        </w:rPr>
      </w:pPr>
      <w:r w:rsidRPr="00842D7D">
        <w:rPr>
          <w:rFonts w:ascii="Times New Roman" w:hAnsi="Times New Roman"/>
        </w:rPr>
        <w:t xml:space="preserve">1) Неправильно указана длина паромной переправы (2б) </w:t>
      </w:r>
    </w:p>
    <w:p w:rsidR="00A06342" w:rsidRPr="00842D7D" w:rsidRDefault="00A06342" w:rsidP="00A06342">
      <w:pPr>
        <w:pStyle w:val="a7"/>
        <w:spacing w:after="0"/>
        <w:rPr>
          <w:rFonts w:ascii="Times New Roman" w:hAnsi="Times New Roman"/>
        </w:rPr>
      </w:pPr>
      <w:r w:rsidRPr="00842D7D">
        <w:rPr>
          <w:rFonts w:ascii="Times New Roman" w:hAnsi="Times New Roman"/>
        </w:rPr>
        <w:t xml:space="preserve">2) </w:t>
      </w:r>
      <w:r w:rsidR="00F14279" w:rsidRPr="00842D7D">
        <w:rPr>
          <w:rFonts w:ascii="Times New Roman" w:hAnsi="Times New Roman"/>
        </w:rPr>
        <w:t>На</w:t>
      </w:r>
      <w:r w:rsidRPr="00842D7D">
        <w:rPr>
          <w:rFonts w:ascii="Times New Roman" w:hAnsi="Times New Roman"/>
        </w:rPr>
        <w:t xml:space="preserve"> юго-восточном углу карты не соответствуют подпись и знак типа леса (2б). </w:t>
      </w:r>
    </w:p>
    <w:p w:rsidR="00A06342" w:rsidRPr="00842D7D" w:rsidRDefault="00A06342" w:rsidP="00A06342">
      <w:pPr>
        <w:pStyle w:val="a7"/>
        <w:spacing w:after="0"/>
        <w:rPr>
          <w:rFonts w:ascii="Times New Roman" w:hAnsi="Times New Roman"/>
        </w:rPr>
      </w:pPr>
      <w:r w:rsidRPr="00842D7D">
        <w:rPr>
          <w:rFonts w:ascii="Times New Roman" w:hAnsi="Times New Roman"/>
        </w:rPr>
        <w:t>3)</w:t>
      </w:r>
      <w:r w:rsidR="00F14279" w:rsidRPr="00842D7D">
        <w:rPr>
          <w:rFonts w:ascii="Times New Roman" w:hAnsi="Times New Roman"/>
        </w:rPr>
        <w:t xml:space="preserve"> На</w:t>
      </w:r>
      <w:r w:rsidRPr="00842D7D">
        <w:rPr>
          <w:rFonts w:ascii="Times New Roman" w:hAnsi="Times New Roman"/>
        </w:rPr>
        <w:t xml:space="preserve"> восточной части карты высота источника не может быть 193 м. (2б)</w:t>
      </w:r>
    </w:p>
    <w:p w:rsidR="00A06342" w:rsidRPr="00842D7D" w:rsidRDefault="00A06342" w:rsidP="00A06342">
      <w:pPr>
        <w:pStyle w:val="a7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842D7D">
        <w:rPr>
          <w:rFonts w:ascii="Times New Roman" w:hAnsi="Times New Roman"/>
        </w:rPr>
        <w:t>Высота сечения рельефа -  5 м (1 б).</w:t>
      </w:r>
    </w:p>
    <w:p w:rsidR="00A06342" w:rsidRPr="00842D7D" w:rsidRDefault="00A06342" w:rsidP="00A06342">
      <w:pPr>
        <w:pStyle w:val="a7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842D7D">
        <w:rPr>
          <w:rFonts w:ascii="Times New Roman" w:hAnsi="Times New Roman"/>
        </w:rPr>
        <w:t xml:space="preserve">Географические координаты самой высокой точки лесной поляны: </w:t>
      </w:r>
    </w:p>
    <w:p w:rsidR="00A06342" w:rsidRPr="00842D7D" w:rsidRDefault="00A06342" w:rsidP="00A06342">
      <w:pPr>
        <w:pStyle w:val="a7"/>
        <w:spacing w:after="0"/>
        <w:rPr>
          <w:rFonts w:ascii="Times New Roman" w:hAnsi="Times New Roman"/>
        </w:rPr>
      </w:pPr>
      <w:r w:rsidRPr="00842D7D">
        <w:rPr>
          <w:rFonts w:ascii="Times New Roman" w:hAnsi="Times New Roman"/>
        </w:rPr>
        <w:t>54</w:t>
      </w:r>
      <w:r w:rsidRPr="00842D7D">
        <w:rPr>
          <w:rFonts w:ascii="Times New Roman" w:hAnsi="Times New Roman"/>
          <w:vertAlign w:val="superscript"/>
        </w:rPr>
        <w:t>0</w:t>
      </w:r>
      <w:r w:rsidRPr="00842D7D">
        <w:rPr>
          <w:rFonts w:ascii="Times New Roman" w:hAnsi="Times New Roman"/>
        </w:rPr>
        <w:t xml:space="preserve"> 44</w:t>
      </w:r>
      <w:r w:rsidRPr="00842D7D">
        <w:rPr>
          <w:rFonts w:ascii="Times New Roman" w:hAnsi="Times New Roman"/>
          <w:vertAlign w:val="superscript"/>
        </w:rPr>
        <w:t>’</w:t>
      </w:r>
      <w:r w:rsidRPr="00842D7D">
        <w:rPr>
          <w:rFonts w:ascii="Times New Roman" w:hAnsi="Times New Roman"/>
        </w:rPr>
        <w:t xml:space="preserve"> 32</w:t>
      </w:r>
      <w:r w:rsidRPr="00842D7D">
        <w:rPr>
          <w:rFonts w:ascii="Times New Roman" w:hAnsi="Times New Roman"/>
          <w:vertAlign w:val="superscript"/>
        </w:rPr>
        <w:t>’’</w:t>
      </w:r>
      <w:r w:rsidRPr="00842D7D">
        <w:rPr>
          <w:rFonts w:ascii="Times New Roman" w:hAnsi="Times New Roman"/>
        </w:rPr>
        <w:t xml:space="preserve"> с.ш. (+/- 2</w:t>
      </w:r>
      <w:r w:rsidRPr="00842D7D">
        <w:rPr>
          <w:rFonts w:ascii="Times New Roman" w:hAnsi="Times New Roman"/>
          <w:vertAlign w:val="superscript"/>
        </w:rPr>
        <w:t>’’</w:t>
      </w:r>
      <w:r w:rsidRPr="00842D7D">
        <w:rPr>
          <w:rFonts w:ascii="Times New Roman" w:hAnsi="Times New Roman"/>
        </w:rPr>
        <w:t xml:space="preserve">) (1б) </w:t>
      </w:r>
    </w:p>
    <w:p w:rsidR="00A06342" w:rsidRPr="00842D7D" w:rsidRDefault="00A06342" w:rsidP="00A06342">
      <w:pPr>
        <w:pStyle w:val="a7"/>
        <w:spacing w:after="0"/>
        <w:rPr>
          <w:rFonts w:ascii="Times New Roman" w:hAnsi="Times New Roman"/>
        </w:rPr>
      </w:pPr>
      <w:r w:rsidRPr="00842D7D">
        <w:rPr>
          <w:rFonts w:ascii="Times New Roman" w:hAnsi="Times New Roman"/>
        </w:rPr>
        <w:t>18</w:t>
      </w:r>
      <w:r w:rsidRPr="00842D7D">
        <w:rPr>
          <w:rFonts w:ascii="Times New Roman" w:hAnsi="Times New Roman"/>
          <w:vertAlign w:val="superscript"/>
        </w:rPr>
        <w:t>0</w:t>
      </w:r>
      <w:r w:rsidRPr="00842D7D">
        <w:rPr>
          <w:rFonts w:ascii="Times New Roman" w:hAnsi="Times New Roman"/>
        </w:rPr>
        <w:t xml:space="preserve"> 06</w:t>
      </w:r>
      <w:r w:rsidRPr="00842D7D">
        <w:rPr>
          <w:rFonts w:ascii="Times New Roman" w:hAnsi="Times New Roman"/>
          <w:vertAlign w:val="superscript"/>
        </w:rPr>
        <w:t>’</w:t>
      </w:r>
      <w:r w:rsidRPr="00842D7D">
        <w:rPr>
          <w:rFonts w:ascii="Times New Roman" w:hAnsi="Times New Roman"/>
        </w:rPr>
        <w:t xml:space="preserve"> 33</w:t>
      </w:r>
      <w:r w:rsidRPr="00842D7D">
        <w:rPr>
          <w:rFonts w:ascii="Times New Roman" w:hAnsi="Times New Roman"/>
          <w:vertAlign w:val="superscript"/>
        </w:rPr>
        <w:t>’’</w:t>
      </w:r>
      <w:r w:rsidRPr="00842D7D">
        <w:rPr>
          <w:rFonts w:ascii="Times New Roman" w:hAnsi="Times New Roman"/>
        </w:rPr>
        <w:t xml:space="preserve"> в.д. (+/- 2</w:t>
      </w:r>
      <w:r w:rsidRPr="00842D7D">
        <w:rPr>
          <w:rFonts w:ascii="Times New Roman" w:hAnsi="Times New Roman"/>
          <w:vertAlign w:val="superscript"/>
        </w:rPr>
        <w:t>’’</w:t>
      </w:r>
      <w:r w:rsidRPr="00842D7D">
        <w:rPr>
          <w:rFonts w:ascii="Times New Roman" w:hAnsi="Times New Roman"/>
        </w:rPr>
        <w:t>) (1б)</w:t>
      </w:r>
    </w:p>
    <w:p w:rsidR="00A06342" w:rsidRPr="00842D7D" w:rsidRDefault="00A06342" w:rsidP="00A06342">
      <w:pPr>
        <w:pStyle w:val="a7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842D7D">
        <w:rPr>
          <w:rFonts w:ascii="Times New Roman" w:hAnsi="Times New Roman"/>
        </w:rPr>
        <w:t>Определите превышение точки 2 относительно точки 1. 172,5-142,5= 30 м (допуск – 2 м.) (1 б)</w:t>
      </w:r>
    </w:p>
    <w:p w:rsidR="00A06342" w:rsidRPr="00842D7D" w:rsidRDefault="00A06342" w:rsidP="00A06342">
      <w:pPr>
        <w:pStyle w:val="a7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842D7D">
        <w:rPr>
          <w:rFonts w:ascii="Times New Roman" w:hAnsi="Times New Roman"/>
        </w:rPr>
        <w:t xml:space="preserve">Сколько тонн кирпича максимально может увезти водитель самосвала, если он по пути на пристань, забрал из школы сына? Не более </w:t>
      </w:r>
      <w:bookmarkStart w:id="0" w:name="_GoBack"/>
      <w:bookmarkEnd w:id="0"/>
      <w:r w:rsidRPr="00842D7D">
        <w:rPr>
          <w:rFonts w:ascii="Times New Roman" w:hAnsi="Times New Roman"/>
        </w:rPr>
        <w:t>10 тонн (грузоподъемность моста) (1 б)</w:t>
      </w:r>
    </w:p>
    <w:p w:rsidR="00A06342" w:rsidRDefault="00A06342" w:rsidP="00A06342">
      <w:pPr>
        <w:pStyle w:val="a7"/>
        <w:spacing w:after="0"/>
        <w:sectPr w:rsidR="00A06342" w:rsidSect="00A06342">
          <w:pgSz w:w="11906" w:h="16838"/>
          <w:pgMar w:top="1134" w:right="850" w:bottom="568" w:left="851" w:header="708" w:footer="708" w:gutter="0"/>
          <w:cols w:space="708"/>
          <w:docGrid w:linePitch="360"/>
        </w:sectPr>
      </w:pPr>
    </w:p>
    <w:p w:rsidR="00A06342" w:rsidRPr="00AB101D" w:rsidRDefault="00A06342" w:rsidP="00A06342">
      <w:pPr>
        <w:pStyle w:val="a7"/>
        <w:spacing w:after="0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390"/>
        <w:gridCol w:w="6393"/>
      </w:tblGrid>
      <w:tr w:rsidR="00A06342" w:rsidTr="001F1293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06342" w:rsidRDefault="00A06342" w:rsidP="00C54A30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4. </w:t>
            </w:r>
          </w:p>
        </w:tc>
        <w:tc>
          <w:tcPr>
            <w:tcW w:w="63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06342" w:rsidRDefault="00A06342" w:rsidP="004114EF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 24</w:t>
            </w:r>
          </w:p>
        </w:tc>
      </w:tr>
    </w:tbl>
    <w:p w:rsidR="001F1293" w:rsidRPr="001F1293" w:rsidRDefault="001F1293" w:rsidP="001F1293">
      <w:pPr>
        <w:spacing w:after="60"/>
      </w:pPr>
      <w:r w:rsidRPr="001F1293">
        <w:t>Задания на знание географической номенклатуры. Заполните таблицу.</w:t>
      </w:r>
      <w:r>
        <w:t xml:space="preserve"> 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851"/>
        <w:gridCol w:w="567"/>
        <w:gridCol w:w="3402"/>
        <w:gridCol w:w="5813"/>
        <w:gridCol w:w="424"/>
      </w:tblGrid>
      <w:tr w:rsidR="00FD33B2" w:rsidTr="00B906B3">
        <w:trPr>
          <w:cantSplit/>
          <w:trHeight w:val="5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FD33B2" w:rsidRDefault="00FD33B2">
            <w:pPr>
              <w:pStyle w:val="a7"/>
              <w:spacing w:after="0"/>
              <w:ind w:left="-20" w:right="-6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Вопрос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extDirection w:val="btLr"/>
            <w:vAlign w:val="center"/>
            <w:hideMark/>
          </w:tcPr>
          <w:p w:rsidR="00FD33B2" w:rsidRDefault="00FD33B2">
            <w:pPr>
              <w:pStyle w:val="a7"/>
              <w:spacing w:after="0" w:line="192" w:lineRule="auto"/>
              <w:ind w:left="-70" w:right="-65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 на</w:t>
            </w:r>
          </w:p>
          <w:p w:rsidR="00FD33B2" w:rsidRDefault="00FD33B2">
            <w:pPr>
              <w:pStyle w:val="a7"/>
              <w:spacing w:after="0" w:line="192" w:lineRule="auto"/>
              <w:ind w:left="-70" w:right="-6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карте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pStyle w:val="a7"/>
              <w:spacing w:after="0" w:line="192" w:lineRule="auto"/>
              <w:ind w:left="-108" w:right="-6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балл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FD33B2" w:rsidRDefault="00FD33B2">
            <w:pPr>
              <w:pStyle w:val="a7"/>
              <w:spacing w:after="0" w:line="192" w:lineRule="auto"/>
              <w:ind w:left="-70" w:right="-65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Дополнительный</w:t>
            </w:r>
          </w:p>
          <w:p w:rsidR="00FD33B2" w:rsidRDefault="00FD33B2">
            <w:pPr>
              <w:pStyle w:val="a7"/>
              <w:spacing w:after="0" w:line="192" w:lineRule="auto"/>
              <w:ind w:left="-70" w:right="-6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вопрос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FD33B2" w:rsidRDefault="00FD33B2">
            <w:pPr>
              <w:pStyle w:val="a7"/>
              <w:spacing w:after="0" w:line="192" w:lineRule="auto"/>
              <w:ind w:left="-70" w:right="-6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Ответ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B906B3">
            <w:pPr>
              <w:pStyle w:val="a7"/>
              <w:tabs>
                <w:tab w:val="left" w:pos="459"/>
              </w:tabs>
              <w:spacing w:after="0" w:line="192" w:lineRule="auto"/>
              <w:ind w:left="-70" w:right="2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</w:t>
            </w:r>
            <w:r w:rsidR="00FD33B2">
              <w:rPr>
                <w:rFonts w:ascii="Times New Roman" w:hAnsi="Times New Roman"/>
                <w:b/>
              </w:rPr>
              <w:t>алл</w:t>
            </w:r>
          </w:p>
        </w:tc>
      </w:tr>
      <w:tr w:rsidR="00FD33B2" w:rsidTr="00B906B3">
        <w:trPr>
          <w:trHeight w:val="5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B2" w:rsidRDefault="00FD33B2">
            <w:pPr>
              <w:pStyle w:val="a7"/>
              <w:spacing w:after="0" w:line="20" w:lineRule="atLeast"/>
              <w:ind w:left="-20" w:right="-6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Какое море самое мелкое на нашей планете?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B2" w:rsidRDefault="00FD33B2">
            <w:pPr>
              <w:pStyle w:val="a7"/>
              <w:spacing w:after="0" w:line="20" w:lineRule="atLeast"/>
              <w:ind w:left="-70" w:right="-65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pStyle w:val="a7"/>
              <w:spacing w:after="0" w:line="20" w:lineRule="atLeast"/>
              <w:ind w:left="-68" w:right="-62" w:firstLine="10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B2" w:rsidRDefault="00FD33B2">
            <w:pPr>
              <w:pStyle w:val="a7"/>
              <w:spacing w:after="0" w:line="20" w:lineRule="atLeast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Каковы его: 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название;</w:t>
            </w:r>
          </w:p>
          <w:p w:rsidR="00FD33B2" w:rsidRDefault="00FD33B2">
            <w:pPr>
              <w:pStyle w:val="a7"/>
              <w:spacing w:after="0" w:line="20" w:lineRule="atLeast"/>
              <w:ind w:left="34" w:right="-6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б)</w:t>
            </w:r>
            <w:r>
              <w:rPr>
                <w:rFonts w:ascii="Times New Roman" w:hAnsi="Times New Roman"/>
              </w:rPr>
              <w:t xml:space="preserve"> максимальная глубина?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D33B2" w:rsidRDefault="00FD33B2">
            <w:pPr>
              <w:pStyle w:val="a7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</w:rPr>
              <w:t>а) Азовское</w:t>
            </w:r>
          </w:p>
          <w:p w:rsidR="00FD33B2" w:rsidRDefault="00FD33B2">
            <w:pPr>
              <w:pStyle w:val="a7"/>
              <w:spacing w:after="0" w:line="360" w:lineRule="auto"/>
              <w:ind w:left="-68" w:right="-6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14 м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pStyle w:val="a7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D33B2" w:rsidRDefault="00FD33B2">
            <w:pPr>
              <w:pStyle w:val="a7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33B2" w:rsidTr="00B906B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B2" w:rsidRDefault="00FD33B2">
            <w:pPr>
              <w:pStyle w:val="a7"/>
              <w:spacing w:after="0" w:line="240" w:lineRule="auto"/>
              <w:ind w:left="-20" w:right="-6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Эта страна дала миру шесть тысяч культурных растений, в том числе и кофе.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B2" w:rsidRDefault="00FD33B2">
            <w:pPr>
              <w:pStyle w:val="a7"/>
              <w:ind w:left="-70" w:right="-65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pStyle w:val="a7"/>
              <w:spacing w:after="0" w:line="20" w:lineRule="atLeast"/>
              <w:ind w:left="-68" w:right="-62" w:firstLine="10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B2" w:rsidRDefault="00FD33B2">
            <w:pPr>
              <w:pStyle w:val="a7"/>
              <w:spacing w:after="0" w:line="20" w:lineRule="atLeast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Каковы её: 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название;</w:t>
            </w:r>
          </w:p>
          <w:p w:rsidR="00FD33B2" w:rsidRDefault="00FD33B2">
            <w:pPr>
              <w:pStyle w:val="a7"/>
              <w:spacing w:after="0" w:line="20" w:lineRule="atLeast"/>
              <w:ind w:left="34" w:right="-6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б)</w:t>
            </w:r>
            <w:r>
              <w:rPr>
                <w:rFonts w:ascii="Times New Roman" w:hAnsi="Times New Roman"/>
              </w:rPr>
              <w:t xml:space="preserve"> столица?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D33B2" w:rsidRDefault="00FD33B2">
            <w:pPr>
              <w:pStyle w:val="a7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</w:rPr>
              <w:t>а) Эфиопия</w:t>
            </w:r>
          </w:p>
          <w:p w:rsidR="00FD33B2" w:rsidRDefault="00FD33B2">
            <w:pPr>
              <w:pStyle w:val="a7"/>
              <w:spacing w:after="0" w:line="360" w:lineRule="auto"/>
              <w:ind w:left="-68" w:right="-6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Аддис-Абеба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FD33B2" w:rsidRDefault="00FD33B2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FD33B2" w:rsidTr="00B906B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B2" w:rsidRDefault="00FD33B2">
            <w:pPr>
              <w:pStyle w:val="a7"/>
              <w:spacing w:after="0" w:line="240" w:lineRule="auto"/>
              <w:ind w:left="-20" w:right="-6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«Нифон», «Ниппон», «Нихон коку», «Жи-бень-го» - названия одной и той же страны и переводятся как «Источник солнца».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B2" w:rsidRDefault="00FD33B2">
            <w:pPr>
              <w:pStyle w:val="a7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</w:rPr>
              <w:t>43,44</w:t>
            </w:r>
          </w:p>
          <w:p w:rsidR="00FD33B2" w:rsidRDefault="00FD33B2">
            <w:pPr>
              <w:pStyle w:val="a7"/>
              <w:ind w:left="-70" w:right="-65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45,46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pStyle w:val="a7"/>
              <w:spacing w:after="0" w:line="20" w:lineRule="atLeast"/>
              <w:ind w:left="49" w:right="-62" w:hanging="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B2" w:rsidRDefault="00FD33B2">
            <w:pPr>
              <w:pStyle w:val="a7"/>
              <w:spacing w:after="0" w:line="20" w:lineRule="atLeast"/>
              <w:ind w:left="49" w:right="-62" w:hanging="1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Каковы её: </w:t>
            </w:r>
          </w:p>
          <w:p w:rsidR="00FD33B2" w:rsidRDefault="00FD33B2">
            <w:pPr>
              <w:pStyle w:val="a7"/>
              <w:spacing w:after="0" w:line="20" w:lineRule="atLeast"/>
              <w:ind w:left="49" w:right="-62" w:hanging="15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русское название;</w:t>
            </w:r>
          </w:p>
          <w:p w:rsidR="00FD33B2" w:rsidRDefault="00FD33B2">
            <w:pPr>
              <w:pStyle w:val="a7"/>
              <w:spacing w:after="0" w:line="20" w:lineRule="atLeast"/>
              <w:ind w:left="49" w:right="-62" w:hanging="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б)</w:t>
            </w:r>
            <w:r>
              <w:rPr>
                <w:rFonts w:ascii="Times New Roman" w:hAnsi="Times New Roman"/>
              </w:rPr>
              <w:t xml:space="preserve"> столица?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D33B2" w:rsidRDefault="00FD33B2">
            <w:pPr>
              <w:pStyle w:val="a7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</w:rPr>
              <w:t>а) Япония</w:t>
            </w:r>
          </w:p>
          <w:p w:rsidR="00FD33B2" w:rsidRDefault="00FD33B2">
            <w:pPr>
              <w:pStyle w:val="a7"/>
              <w:spacing w:after="0" w:line="360" w:lineRule="auto"/>
              <w:ind w:left="-68" w:right="-6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Токио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pStyle w:val="a7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D33B2" w:rsidRDefault="00FD33B2">
            <w:pPr>
              <w:pStyle w:val="a7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33B2" w:rsidTr="00B906B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B2" w:rsidRDefault="00FD33B2">
            <w:pPr>
              <w:pStyle w:val="a7"/>
              <w:spacing w:after="0" w:line="240" w:lineRule="auto"/>
              <w:ind w:left="-20" w:right="-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Острова, на которых в схватке с туземцами погиб руководитель первого кругосветного плавания Фернан Магеллан.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B2" w:rsidRDefault="00FD33B2">
            <w:pPr>
              <w:pStyle w:val="a7"/>
              <w:ind w:left="-70" w:right="-65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pStyle w:val="a7"/>
              <w:spacing w:after="0" w:line="20" w:lineRule="atLeast"/>
              <w:ind w:left="49" w:right="-62" w:hanging="1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B2" w:rsidRDefault="00FD33B2">
            <w:pPr>
              <w:pStyle w:val="a7"/>
              <w:spacing w:after="0" w:line="20" w:lineRule="atLeast"/>
              <w:ind w:left="49" w:right="-62" w:hanging="15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Каковы: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архипелага; </w:t>
            </w:r>
          </w:p>
          <w:p w:rsidR="00FD33B2" w:rsidRDefault="00FD33B2">
            <w:pPr>
              <w:pStyle w:val="a7"/>
              <w:spacing w:after="0" w:line="20" w:lineRule="atLeast"/>
              <w:ind w:left="49" w:right="-62" w:hanging="1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б)</w:t>
            </w:r>
            <w:r>
              <w:rPr>
                <w:rFonts w:ascii="Times New Roman" w:hAnsi="Times New Roman"/>
              </w:rPr>
              <w:t xml:space="preserve"> страна, чьей колонией он был  до 1898 г.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D33B2" w:rsidRDefault="00FD33B2">
            <w:pPr>
              <w:pStyle w:val="a7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</w:rPr>
              <w:t>а) Филиппинские</w:t>
            </w:r>
          </w:p>
          <w:p w:rsidR="00FD33B2" w:rsidRDefault="00FD33B2">
            <w:pPr>
              <w:pStyle w:val="a7"/>
              <w:spacing w:after="0" w:line="360" w:lineRule="auto"/>
              <w:ind w:left="-68" w:right="-6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Испания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FD33B2" w:rsidRDefault="00FD33B2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FD33B2" w:rsidTr="00B906B3">
        <w:trPr>
          <w:trHeight w:val="10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B2" w:rsidRDefault="00FD33B2">
            <w:pPr>
              <w:pStyle w:val="a7"/>
              <w:spacing w:after="0" w:line="240" w:lineRule="auto"/>
              <w:ind w:left="-20" w:right="-6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Море, в которое не впадает ни одна река.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B2" w:rsidRDefault="00FD33B2">
            <w:pPr>
              <w:pStyle w:val="a7"/>
              <w:spacing w:after="0"/>
              <w:ind w:left="-70" w:right="-65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54 либо 62 или оба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pStyle w:val="a7"/>
              <w:spacing w:after="0" w:line="20" w:lineRule="atLeast"/>
              <w:ind w:left="-68" w:right="-62" w:firstLine="10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B2" w:rsidRDefault="00FD33B2">
            <w:pPr>
              <w:pStyle w:val="a7"/>
              <w:spacing w:after="0" w:line="20" w:lineRule="atLeast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Каковы его: 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название;</w:t>
            </w:r>
          </w:p>
          <w:p w:rsidR="00FD33B2" w:rsidRDefault="00FD33B2">
            <w:pPr>
              <w:pStyle w:val="a7"/>
              <w:spacing w:after="0" w:line="20" w:lineRule="atLeast"/>
              <w:ind w:left="34" w:right="-6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б)</w:t>
            </w:r>
            <w:r>
              <w:rPr>
                <w:rFonts w:ascii="Times New Roman" w:hAnsi="Times New Roman"/>
              </w:rPr>
              <w:t xml:space="preserve"> происхождение имени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D33B2" w:rsidRDefault="009E37A6">
            <w:pPr>
              <w:pStyle w:val="a7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</w:rPr>
              <w:t>а) Красное либо Саргасс</w:t>
            </w:r>
            <w:r w:rsidR="00FD33B2">
              <w:rPr>
                <w:rFonts w:ascii="Times New Roman" w:hAnsi="Times New Roman"/>
                <w:i/>
              </w:rPr>
              <w:t>ово</w:t>
            </w:r>
            <w:r>
              <w:rPr>
                <w:rFonts w:ascii="Times New Roman" w:hAnsi="Times New Roman"/>
                <w:i/>
              </w:rPr>
              <w:t>,</w:t>
            </w:r>
            <w:r w:rsidR="00E4710E">
              <w:rPr>
                <w:rFonts w:ascii="Times New Roman" w:hAnsi="Times New Roman"/>
                <w:i/>
              </w:rPr>
              <w:t xml:space="preserve"> либо оба моря</w:t>
            </w:r>
          </w:p>
          <w:p w:rsidR="00FD33B2" w:rsidRDefault="00FD33B2">
            <w:pPr>
              <w:pStyle w:val="a7"/>
              <w:spacing w:after="0" w:line="240" w:lineRule="auto"/>
              <w:ind w:left="-68" w:right="-62"/>
              <w:jc w:val="both"/>
              <w:rPr>
                <w:rFonts w:ascii="Times New Roman" w:eastAsiaTheme="minorHAnsi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</w:t>
            </w:r>
            <w:r w:rsidR="00B906B3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>Красное расположено в южной части горизонта по отношению к территории Ближнего Востока или (как вариант) по названию стороны горизонта, принятому на Востоке в древности;</w:t>
            </w:r>
          </w:p>
          <w:p w:rsidR="00FD33B2" w:rsidRDefault="00FD33B2">
            <w:pPr>
              <w:pStyle w:val="a7"/>
              <w:spacing w:after="0" w:line="240" w:lineRule="auto"/>
              <w:ind w:left="-68" w:right="-62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Саргассово – от названия водорослей (саргассум)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pStyle w:val="a7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D33B2" w:rsidRDefault="00FD33B2">
            <w:pPr>
              <w:pStyle w:val="a7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33B2" w:rsidTr="00B906B3">
        <w:trPr>
          <w:trHeight w:val="5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B2" w:rsidRDefault="00FD33B2">
            <w:pPr>
              <w:pStyle w:val="a7"/>
              <w:spacing w:after="0" w:line="240" w:lineRule="auto"/>
              <w:ind w:left="-20" w:right="-6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На этих островах живут самые крупные в мире ящерицы.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B2" w:rsidRDefault="00FD33B2">
            <w:pPr>
              <w:pStyle w:val="a7"/>
              <w:ind w:left="-70" w:right="-65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pStyle w:val="a7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B2" w:rsidRDefault="00FD33B2">
            <w:pPr>
              <w:pStyle w:val="a7"/>
              <w:spacing w:after="0" w:line="240" w:lineRule="auto"/>
              <w:ind w:left="0" w:right="-62" w:firstLine="14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архипелага;</w:t>
            </w:r>
          </w:p>
          <w:p w:rsidR="00FD33B2" w:rsidRDefault="00FD33B2">
            <w:pPr>
              <w:pStyle w:val="a7"/>
              <w:spacing w:after="0" w:line="240" w:lineRule="auto"/>
              <w:ind w:left="0" w:right="-62" w:firstLine="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название ящериц.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D33B2" w:rsidRDefault="00FD33B2">
            <w:pPr>
              <w:pStyle w:val="a7"/>
              <w:spacing w:after="0" w:line="360" w:lineRule="auto"/>
              <w:ind w:left="-68" w:right="-6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Комодские    б) вараны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FD33B2" w:rsidRDefault="00FD33B2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FD33B2" w:rsidTr="00B906B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B2" w:rsidRDefault="00FD33B2">
            <w:pPr>
              <w:pStyle w:val="a7"/>
              <w:spacing w:after="0" w:line="240" w:lineRule="auto"/>
              <w:ind w:left="-20" w:right="-6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Гора на нашей планете, имеющая самую большую высоту от своего подножия до вершины.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B2" w:rsidRDefault="00FD33B2">
            <w:pPr>
              <w:pStyle w:val="a7"/>
              <w:ind w:left="-70" w:right="-65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pStyle w:val="a7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B2" w:rsidRDefault="00FD33B2">
            <w:pPr>
              <w:pStyle w:val="a7"/>
              <w:spacing w:after="0" w:line="240" w:lineRule="auto"/>
              <w:ind w:left="0" w:right="-62" w:firstLine="14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горы;</w:t>
            </w:r>
          </w:p>
          <w:p w:rsidR="00FD33B2" w:rsidRDefault="00FD33B2">
            <w:pPr>
              <w:pStyle w:val="a7"/>
              <w:spacing w:after="0" w:line="240" w:lineRule="auto"/>
              <w:ind w:left="0" w:right="-62" w:firstLine="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её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высота.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D33B2" w:rsidRDefault="00FD33B2">
            <w:pPr>
              <w:pStyle w:val="a7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</w:rPr>
              <w:t>а) Мауна-Кеа</w:t>
            </w:r>
            <w:r w:rsidR="006C2275">
              <w:rPr>
                <w:rFonts w:ascii="Times New Roman" w:hAnsi="Times New Roman"/>
                <w:i/>
              </w:rPr>
              <w:t>; (1 б); если - Джомолунгма (Эверест)</w:t>
            </w:r>
            <w:r w:rsidR="009E77FF">
              <w:rPr>
                <w:rFonts w:ascii="Times New Roman" w:hAnsi="Times New Roman"/>
                <w:i/>
              </w:rPr>
              <w:t xml:space="preserve"> (</w:t>
            </w:r>
            <w:r w:rsidR="006C2275">
              <w:rPr>
                <w:rFonts w:ascii="Times New Roman" w:hAnsi="Times New Roman"/>
                <w:i/>
              </w:rPr>
              <w:t>0,5 б</w:t>
            </w:r>
            <w:r w:rsidR="009E77FF">
              <w:rPr>
                <w:rFonts w:ascii="Times New Roman" w:hAnsi="Times New Roman"/>
                <w:i/>
              </w:rPr>
              <w:t>)</w:t>
            </w:r>
          </w:p>
          <w:p w:rsidR="00FD33B2" w:rsidRDefault="00FD33B2" w:rsidP="009E77FF">
            <w:pPr>
              <w:pStyle w:val="a7"/>
              <w:spacing w:after="0" w:line="360" w:lineRule="auto"/>
              <w:ind w:left="-68" w:right="-6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около 10 км</w:t>
            </w:r>
            <w:r w:rsidR="006C2275">
              <w:rPr>
                <w:rFonts w:ascii="Times New Roman" w:hAnsi="Times New Roman"/>
                <w:i/>
              </w:rPr>
              <w:t xml:space="preserve">, если </w:t>
            </w:r>
            <w:r w:rsidR="009E77FF">
              <w:rPr>
                <w:rFonts w:ascii="Times New Roman" w:hAnsi="Times New Roman"/>
                <w:i/>
              </w:rPr>
              <w:t xml:space="preserve">- </w:t>
            </w:r>
            <w:r w:rsidR="006C2275">
              <w:rPr>
                <w:rFonts w:ascii="Times New Roman" w:hAnsi="Times New Roman"/>
                <w:i/>
              </w:rPr>
              <w:t xml:space="preserve">Эверест </w:t>
            </w:r>
            <w:r w:rsidR="009E77FF">
              <w:rPr>
                <w:rFonts w:ascii="Times New Roman" w:hAnsi="Times New Roman"/>
                <w:i/>
              </w:rPr>
              <w:t>,</w:t>
            </w:r>
            <w:r w:rsidR="006C2275">
              <w:rPr>
                <w:rFonts w:ascii="Times New Roman" w:hAnsi="Times New Roman"/>
                <w:i/>
              </w:rPr>
              <w:t xml:space="preserve">8848 м </w:t>
            </w:r>
            <w:r w:rsidR="009E77FF">
              <w:rPr>
                <w:rFonts w:ascii="Times New Roman" w:hAnsi="Times New Roman"/>
                <w:i/>
              </w:rPr>
              <w:t xml:space="preserve"> (0,5 б)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pStyle w:val="a7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D33B2" w:rsidRDefault="00FD33B2">
            <w:pPr>
              <w:pStyle w:val="a7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33B2" w:rsidTr="00B906B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B2" w:rsidRDefault="00FD33B2">
            <w:pPr>
              <w:pStyle w:val="a7"/>
              <w:spacing w:after="0" w:line="240" w:lineRule="auto"/>
              <w:ind w:left="-20" w:right="-6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Обширный архипелаг, расположенный </w:t>
            </w:r>
            <w:r>
              <w:rPr>
                <w:rFonts w:ascii="Times New Roman" w:hAnsi="Times New Roman"/>
                <w:shd w:val="clear" w:color="auto" w:fill="FFFFFF"/>
              </w:rPr>
              <w:t>между 76°26' и 80°50' северной широты и 10° и 32° восточной долготы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B2" w:rsidRDefault="00FD33B2">
            <w:pPr>
              <w:pStyle w:val="a7"/>
              <w:ind w:left="-70" w:right="-65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pStyle w:val="a7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B2" w:rsidRDefault="00FD33B2">
            <w:pPr>
              <w:pStyle w:val="a7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Запишите: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архипелага; </w:t>
            </w: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страна, которой он принадлежит.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D33B2" w:rsidRDefault="00FD33B2">
            <w:pPr>
              <w:pStyle w:val="a7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i/>
              </w:rPr>
              <w:t>а) Шпицберген</w:t>
            </w:r>
          </w:p>
          <w:p w:rsidR="00FD33B2" w:rsidRDefault="00FD33B2">
            <w:pPr>
              <w:pStyle w:val="a7"/>
              <w:spacing w:after="0" w:line="360" w:lineRule="auto"/>
              <w:ind w:left="-68" w:right="-6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Норвегия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D33B2" w:rsidRDefault="00FD33B2">
            <w:pPr>
              <w:pStyle w:val="a7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D33B2" w:rsidRDefault="00FD33B2">
            <w:pPr>
              <w:pStyle w:val="a7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1F1293" w:rsidRDefault="001F1293" w:rsidP="001F1293"/>
    <w:p w:rsidR="00C54A30" w:rsidRDefault="00C54A30" w:rsidP="00C54A30">
      <w:pPr>
        <w:spacing w:after="60"/>
        <w:jc w:val="center"/>
        <w:rPr>
          <w:b/>
          <w:sz w:val="28"/>
          <w:szCs w:val="28"/>
        </w:rPr>
      </w:pPr>
    </w:p>
    <w:p w:rsidR="00C54A30" w:rsidRDefault="00C54A30" w:rsidP="00C54A30">
      <w:pPr>
        <w:spacing w:after="60"/>
        <w:jc w:val="center"/>
        <w:rPr>
          <w:b/>
          <w:sz w:val="28"/>
          <w:szCs w:val="28"/>
        </w:rPr>
      </w:pPr>
    </w:p>
    <w:p w:rsidR="00C54A30" w:rsidRDefault="00C54A30" w:rsidP="00C54A30">
      <w:pPr>
        <w:spacing w:after="60"/>
        <w:jc w:val="center"/>
        <w:rPr>
          <w:b/>
          <w:sz w:val="28"/>
          <w:szCs w:val="28"/>
        </w:rPr>
      </w:pPr>
    </w:p>
    <w:p w:rsidR="00C54A30" w:rsidRDefault="00C54A30" w:rsidP="00C54A30">
      <w:pPr>
        <w:spacing w:after="60"/>
        <w:jc w:val="center"/>
        <w:rPr>
          <w:b/>
          <w:sz w:val="28"/>
          <w:szCs w:val="28"/>
        </w:rPr>
        <w:sectPr w:rsidR="00C54A30" w:rsidSect="00A06342">
          <w:pgSz w:w="16838" w:h="11906" w:orient="landscape"/>
          <w:pgMar w:top="851" w:right="567" w:bottom="851" w:left="1134" w:header="709" w:footer="709" w:gutter="0"/>
          <w:cols w:space="708"/>
          <w:docGrid w:linePitch="360"/>
        </w:sect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</w:tblGrid>
      <w:tr w:rsidR="007918A0" w:rsidTr="00216B3D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18A0" w:rsidRDefault="007918A0" w:rsidP="00216B3D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lastRenderedPageBreak/>
              <w:t>Задание 5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918A0" w:rsidRDefault="007918A0" w:rsidP="00216B3D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 20</w:t>
            </w:r>
          </w:p>
        </w:tc>
      </w:tr>
    </w:tbl>
    <w:p w:rsidR="00764ECC" w:rsidRDefault="00764ECC" w:rsidP="00764ECC">
      <w:pPr>
        <w:rPr>
          <w:b/>
        </w:rPr>
      </w:pPr>
      <w:r>
        <w:t xml:space="preserve">Выберите один или несколько верных ответов. </w:t>
      </w:r>
      <w:r>
        <w:rPr>
          <w:b/>
        </w:rPr>
        <w:t>(За каждый верный ответ – 1 балл. Верный ответ – если верно названы все составляющие ответа, при перечислении вариантов ответов в количестве двух – при одном верном, дается 0,5 балла; при перечислении трех и более вариантов ответа, среди которых</w:t>
      </w:r>
      <w:r w:rsidR="001C7287">
        <w:rPr>
          <w:b/>
        </w:rPr>
        <w:t xml:space="preserve"> есть верный – баллы не начисляю</w:t>
      </w:r>
      <w:r>
        <w:rPr>
          <w:b/>
        </w:rPr>
        <w:t>тся)</w:t>
      </w:r>
    </w:p>
    <w:tbl>
      <w:tblPr>
        <w:tblW w:w="156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5"/>
        <w:gridCol w:w="562"/>
        <w:gridCol w:w="452"/>
        <w:gridCol w:w="280"/>
        <w:gridCol w:w="6471"/>
        <w:gridCol w:w="564"/>
        <w:gridCol w:w="557"/>
      </w:tblGrid>
      <w:tr w:rsidR="007918A0" w:rsidRPr="007918A0" w:rsidTr="007918A0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pStyle w:val="a7"/>
              <w:spacing w:after="20" w:line="240" w:lineRule="auto"/>
              <w:ind w:left="295" w:firstLine="3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Вопрос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A0">
              <w:rPr>
                <w:rFonts w:ascii="Arial" w:hAnsi="Arial" w:cs="Arial"/>
                <w:sz w:val="16"/>
                <w:szCs w:val="16"/>
              </w:rPr>
              <w:t>буква</w:t>
            </w:r>
          </w:p>
        </w:tc>
        <w:tc>
          <w:tcPr>
            <w:tcW w:w="3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spacing w:before="40" w:after="40"/>
              <w:ind w:left="-7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балл</w:t>
            </w:r>
          </w:p>
        </w:tc>
        <w:tc>
          <w:tcPr>
            <w:tcW w:w="281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spacing w:before="40" w:after="40"/>
              <w:ind w:left="-77"/>
              <w:jc w:val="center"/>
              <w:rPr>
                <w:sz w:val="16"/>
                <w:szCs w:val="16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A0" w:rsidRPr="007918A0" w:rsidRDefault="007918A0" w:rsidP="00E03111">
            <w:pPr>
              <w:pStyle w:val="a7"/>
              <w:spacing w:after="0" w:line="240" w:lineRule="auto"/>
              <w:ind w:left="295" w:firstLine="17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sz w:val="16"/>
                <w:szCs w:val="16"/>
              </w:rPr>
              <w:t>буква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18A0">
              <w:rPr>
                <w:rFonts w:ascii="Arial" w:hAnsi="Arial" w:cs="Arial"/>
                <w:sz w:val="16"/>
                <w:szCs w:val="16"/>
              </w:rPr>
              <w:t>балл</w:t>
            </w:r>
          </w:p>
        </w:tc>
      </w:tr>
      <w:tr w:rsidR="007918A0" w:rsidRPr="007918A0" w:rsidTr="007918A0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652441">
            <w:pPr>
              <w:pStyle w:val="a7"/>
              <w:spacing w:before="20" w:after="0" w:line="240" w:lineRule="auto"/>
              <w:ind w:left="295" w:hanging="3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 xml:space="preserve">1.  Условные линии на топографическом плане, соединяющие точки с одинаковым количеством атмосферных осадков называются:                                         </w:t>
            </w:r>
          </w:p>
          <w:p w:rsidR="007918A0" w:rsidRPr="007918A0" w:rsidRDefault="007918A0" w:rsidP="00652441">
            <w:pPr>
              <w:pStyle w:val="a7"/>
              <w:spacing w:after="20" w:line="240" w:lineRule="auto"/>
              <w:ind w:left="295" w:firstLine="3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а) изогипсы;  б) изотермы;  в) изогиеты;  г) изобары.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652441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в</w:t>
            </w:r>
          </w:p>
        </w:tc>
        <w:tc>
          <w:tcPr>
            <w:tcW w:w="3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spacing w:before="40" w:after="40"/>
              <w:ind w:left="-77"/>
              <w:jc w:val="center"/>
              <w:rPr>
                <w:sz w:val="22"/>
                <w:szCs w:val="22"/>
              </w:rPr>
            </w:pPr>
            <w:r w:rsidRPr="007918A0">
              <w:rPr>
                <w:sz w:val="22"/>
                <w:szCs w:val="22"/>
              </w:rPr>
              <w:t>1</w:t>
            </w:r>
          </w:p>
        </w:tc>
        <w:tc>
          <w:tcPr>
            <w:tcW w:w="281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spacing w:before="40" w:after="40"/>
              <w:ind w:left="-77"/>
              <w:jc w:val="center"/>
              <w:rPr>
                <w:sz w:val="22"/>
                <w:szCs w:val="22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216B3D">
            <w:pPr>
              <w:pStyle w:val="a7"/>
              <w:spacing w:before="20" w:after="0" w:line="240" w:lineRule="auto"/>
              <w:ind w:left="295" w:hanging="2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11. Кто из греческих ученых создал первый географический атлас?</w:t>
            </w:r>
          </w:p>
          <w:p w:rsidR="007918A0" w:rsidRPr="007918A0" w:rsidRDefault="007918A0" w:rsidP="00216B3D">
            <w:pPr>
              <w:pStyle w:val="a7"/>
              <w:spacing w:before="20" w:after="0" w:line="240" w:lineRule="auto"/>
              <w:ind w:left="295" w:hanging="2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а) Клавдий Птолемей;   б) Эратосфен;  в) Гекатей;  г) Аристотель.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а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7918A0" w:rsidRPr="007918A0" w:rsidTr="007918A0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pStyle w:val="a7"/>
              <w:spacing w:before="20" w:after="0" w:line="240" w:lineRule="auto"/>
              <w:ind w:left="295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2.  Море какого океана глубже 150-200 м содержит ядовитый газ –                       сероводород?   а) Карибское; б) Норвежское; в) Чёрное; г) Жёлтое.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в</w:t>
            </w:r>
          </w:p>
        </w:tc>
        <w:tc>
          <w:tcPr>
            <w:tcW w:w="3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rPr>
                <w:sz w:val="22"/>
                <w:szCs w:val="22"/>
              </w:rPr>
            </w:pPr>
            <w:r w:rsidRPr="007918A0">
              <w:rPr>
                <w:sz w:val="22"/>
                <w:szCs w:val="22"/>
              </w:rPr>
              <w:t>1</w:t>
            </w:r>
          </w:p>
        </w:tc>
        <w:tc>
          <w:tcPr>
            <w:tcW w:w="281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A0" w:rsidRPr="007918A0" w:rsidRDefault="007918A0">
            <w:pPr>
              <w:rPr>
                <w:sz w:val="22"/>
                <w:szCs w:val="22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E03111">
            <w:pPr>
              <w:pStyle w:val="a7"/>
              <w:spacing w:before="20" w:after="0" w:line="240" w:lineRule="auto"/>
              <w:ind w:left="532" w:hanging="4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 xml:space="preserve">12.  В каком климатическом поясе находится Оринокская низменность? </w:t>
            </w:r>
          </w:p>
          <w:p w:rsidR="007918A0" w:rsidRPr="007918A0" w:rsidRDefault="007918A0" w:rsidP="00E03111">
            <w:pPr>
              <w:pStyle w:val="a7"/>
              <w:spacing w:after="0" w:line="240" w:lineRule="auto"/>
              <w:ind w:left="533" w:hanging="5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а) субтропический;  б) субэкваториальный;  в) экваториальный;  г) тропический.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б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7918A0" w:rsidRPr="007918A0" w:rsidTr="007918A0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C54A30">
            <w:pPr>
              <w:pStyle w:val="a7"/>
              <w:spacing w:after="20" w:line="240" w:lineRule="auto"/>
              <w:ind w:left="295" w:hanging="29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D6687AE" wp14:editId="316FE6D1">
                      <wp:simplePos x="0" y="0"/>
                      <wp:positionH relativeFrom="column">
                        <wp:posOffset>3509645</wp:posOffset>
                      </wp:positionH>
                      <wp:positionV relativeFrom="paragraph">
                        <wp:posOffset>197485</wp:posOffset>
                      </wp:positionV>
                      <wp:extent cx="161925" cy="46990"/>
                      <wp:effectExtent l="0" t="0" r="28575" b="10160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46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1D91CC" id="Прямоугольник 13" o:spid="_x0000_s1026" style="position:absolute;margin-left:276.35pt;margin-top:15.55pt;width:12.75pt;height:3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" fillcolor="black"/>
                  </w:pict>
                </mc:Fallback>
              </mc:AlternateContent>
            </w:r>
            <w:r w:rsidRPr="007918A0">
              <w:rPr>
                <w:rFonts w:ascii="Arial" w:hAnsi="Arial" w:cs="Arial"/>
                <w:sz w:val="20"/>
                <w:szCs w:val="20"/>
              </w:rPr>
              <w:t xml:space="preserve">3.  Каким условным знаком обозначаются на карте полезных ископаемых медные руды:  а) </w:t>
            </w:r>
            <w:r w:rsidRPr="007918A0">
              <w:rPr>
                <w:rFonts w:ascii="Arial" w:hAnsi="Arial" w:cs="Arial"/>
                <w:sz w:val="20"/>
                <w:szCs w:val="20"/>
              </w:rPr>
              <w:sym w:font="Wingdings 2" w:char="F0A2"/>
            </w:r>
            <w:r w:rsidRPr="007918A0">
              <w:rPr>
                <w:rFonts w:ascii="Arial" w:hAnsi="Arial" w:cs="Arial"/>
                <w:sz w:val="20"/>
                <w:szCs w:val="20"/>
              </w:rPr>
              <w:t xml:space="preserve">;    б) </w:t>
            </w:r>
            <w:r w:rsidRPr="007918A0">
              <w:rPr>
                <w:rFonts w:ascii="Arial" w:hAnsi="Arial" w:cs="Arial"/>
                <w:sz w:val="20"/>
                <w:szCs w:val="20"/>
              </w:rPr>
              <w:sym w:font="Wingdings 2" w:char="F0CB"/>
            </w:r>
            <w:r w:rsidRPr="007918A0">
              <w:rPr>
                <w:rFonts w:ascii="Arial" w:hAnsi="Arial" w:cs="Arial"/>
                <w:sz w:val="20"/>
                <w:szCs w:val="20"/>
              </w:rPr>
              <w:t xml:space="preserve">;    в) </w:t>
            </w:r>
            <w:r w:rsidRPr="007918A0">
              <w:rPr>
                <w:rFonts w:ascii="Arial" w:hAnsi="Arial" w:cs="Arial"/>
                <w:sz w:val="20"/>
                <w:szCs w:val="20"/>
              </w:rPr>
              <w:sym w:font="Wingdings 3" w:char="F070"/>
            </w:r>
            <w:r w:rsidRPr="007918A0">
              <w:rPr>
                <w:rFonts w:ascii="Arial" w:hAnsi="Arial" w:cs="Arial"/>
                <w:sz w:val="20"/>
                <w:szCs w:val="20"/>
              </w:rPr>
              <w:t xml:space="preserve">;    г) 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г</w:t>
            </w:r>
          </w:p>
        </w:tc>
        <w:tc>
          <w:tcPr>
            <w:tcW w:w="3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rPr>
                <w:sz w:val="22"/>
                <w:szCs w:val="22"/>
              </w:rPr>
            </w:pPr>
            <w:r w:rsidRPr="007918A0">
              <w:rPr>
                <w:sz w:val="22"/>
                <w:szCs w:val="22"/>
              </w:rPr>
              <w:t>1</w:t>
            </w:r>
          </w:p>
        </w:tc>
        <w:tc>
          <w:tcPr>
            <w:tcW w:w="281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A0" w:rsidRPr="007918A0" w:rsidRDefault="007918A0">
            <w:pPr>
              <w:rPr>
                <w:sz w:val="22"/>
                <w:szCs w:val="22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E03111">
            <w:pPr>
              <w:pStyle w:val="a7"/>
              <w:spacing w:before="20" w:after="0" w:line="240" w:lineRule="auto"/>
              <w:ind w:left="295" w:hanging="2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13.  Какая горная порода составляет нижний слой земной коры?</w:t>
            </w:r>
          </w:p>
          <w:p w:rsidR="007918A0" w:rsidRPr="007918A0" w:rsidRDefault="007918A0" w:rsidP="00E03111">
            <w:pPr>
              <w:pStyle w:val="a7"/>
              <w:spacing w:after="0" w:line="240" w:lineRule="auto"/>
              <w:ind w:left="336" w:firstLine="17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а) базальт;  б) каменный уголь;  в) гранит;  г) кварцит.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а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7918A0" w:rsidRPr="007918A0" w:rsidTr="007918A0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A0" w:rsidRPr="007918A0" w:rsidRDefault="007918A0" w:rsidP="006A3A58">
            <w:pPr>
              <w:pStyle w:val="a7"/>
              <w:spacing w:before="20" w:after="20" w:line="240" w:lineRule="auto"/>
              <w:ind w:left="295" w:hanging="3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4.  В каком масштабе расстоянию 15 км на местности отвечает отрезок на карте 3 см?  а) 1:50 000;  б) 1:250 000;  в) 1:500 000;  г) 1:5 000 000.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в</w:t>
            </w:r>
          </w:p>
        </w:tc>
        <w:tc>
          <w:tcPr>
            <w:tcW w:w="3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rPr>
                <w:sz w:val="22"/>
                <w:szCs w:val="22"/>
              </w:rPr>
            </w:pPr>
            <w:r w:rsidRPr="007918A0">
              <w:rPr>
                <w:sz w:val="22"/>
                <w:szCs w:val="22"/>
              </w:rPr>
              <w:t>1</w:t>
            </w:r>
          </w:p>
        </w:tc>
        <w:tc>
          <w:tcPr>
            <w:tcW w:w="281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A0" w:rsidRPr="007918A0" w:rsidRDefault="007918A0">
            <w:pPr>
              <w:rPr>
                <w:sz w:val="22"/>
                <w:szCs w:val="22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7918A0">
            <w:pPr>
              <w:pStyle w:val="a7"/>
              <w:spacing w:after="0" w:line="240" w:lineRule="auto"/>
              <w:ind w:left="0" w:firstLine="17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14.  Главная причина движения воды в океане: а) общая циркуляция атмосферы; б) разница температур Мирового океана и суши; в) изменение ветра; г) разность солености воды в океанах и морях.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а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7918A0" w:rsidRPr="007918A0" w:rsidTr="007918A0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A0" w:rsidRPr="007918A0" w:rsidRDefault="007918A0" w:rsidP="006A3A58">
            <w:pPr>
              <w:pStyle w:val="a7"/>
              <w:spacing w:before="20" w:after="0" w:line="240" w:lineRule="auto"/>
              <w:ind w:left="295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5.  Как в географии называется видимая часть земной поверхности?</w:t>
            </w:r>
          </w:p>
          <w:p w:rsidR="007918A0" w:rsidRPr="007918A0" w:rsidRDefault="007918A0" w:rsidP="006A3A58">
            <w:pPr>
              <w:pStyle w:val="a7"/>
              <w:spacing w:after="0" w:line="240" w:lineRule="auto"/>
              <w:ind w:left="358" w:hanging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а) горизонт;    б) азимут;     в) рельеф;     г) ландшафт.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а</w:t>
            </w:r>
          </w:p>
        </w:tc>
        <w:tc>
          <w:tcPr>
            <w:tcW w:w="3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rPr>
                <w:sz w:val="22"/>
                <w:szCs w:val="22"/>
              </w:rPr>
            </w:pPr>
            <w:r w:rsidRPr="007918A0">
              <w:rPr>
                <w:sz w:val="22"/>
                <w:szCs w:val="22"/>
              </w:rPr>
              <w:t>1</w:t>
            </w:r>
          </w:p>
        </w:tc>
        <w:tc>
          <w:tcPr>
            <w:tcW w:w="281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A0" w:rsidRPr="007918A0" w:rsidRDefault="007918A0">
            <w:pPr>
              <w:rPr>
                <w:sz w:val="22"/>
                <w:szCs w:val="22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E031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15. Границы географической оболочки в основном совпадают с границами: а) атмосферы; б) литосферы; в) биосферы; г) магнитосферы.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в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7918A0" w:rsidRPr="007918A0" w:rsidTr="007918A0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6A3A58">
            <w:pPr>
              <w:pStyle w:val="a7"/>
              <w:spacing w:before="20" w:after="0" w:line="240" w:lineRule="auto"/>
              <w:ind w:left="295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6. В тропиках важную роль в формировании климата на западных берегах материков играют: а) высокие горы;  б) теплые течения;</w:t>
            </w:r>
          </w:p>
          <w:p w:rsidR="007918A0" w:rsidRPr="007918A0" w:rsidRDefault="007918A0" w:rsidP="006A3A58">
            <w:pPr>
              <w:pStyle w:val="a7"/>
              <w:spacing w:after="0" w:line="240" w:lineRule="auto"/>
              <w:ind w:left="364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 xml:space="preserve"> в) холодные течения;  г) большая амплитуда высот.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в</w:t>
            </w:r>
          </w:p>
        </w:tc>
        <w:tc>
          <w:tcPr>
            <w:tcW w:w="3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rPr>
                <w:sz w:val="22"/>
                <w:szCs w:val="22"/>
              </w:rPr>
            </w:pPr>
            <w:r w:rsidRPr="007918A0">
              <w:rPr>
                <w:sz w:val="22"/>
                <w:szCs w:val="22"/>
              </w:rPr>
              <w:t>1</w:t>
            </w:r>
          </w:p>
        </w:tc>
        <w:tc>
          <w:tcPr>
            <w:tcW w:w="281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A0" w:rsidRPr="007918A0" w:rsidRDefault="007918A0">
            <w:pPr>
              <w:rPr>
                <w:sz w:val="22"/>
                <w:szCs w:val="22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E031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CF6BA24" wp14:editId="104FC53B">
                      <wp:simplePos x="0" y="0"/>
                      <wp:positionH relativeFrom="column">
                        <wp:posOffset>1052830</wp:posOffset>
                      </wp:positionH>
                      <wp:positionV relativeFrom="paragraph">
                        <wp:posOffset>24130</wp:posOffset>
                      </wp:positionV>
                      <wp:extent cx="3019425" cy="358775"/>
                      <wp:effectExtent l="0" t="0" r="0" b="3175"/>
                      <wp:wrapNone/>
                      <wp:docPr id="9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9425" cy="358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8A0" w:rsidRDefault="007918A0" w:rsidP="00C54A30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Мощность этого типа земной коры:</w:t>
                                  </w:r>
                                </w:p>
                                <w:p w:rsidR="007918A0" w:rsidRDefault="007918A0" w:rsidP="00C54A30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7918A0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а) 5-10 км; б) 20-25 км; в) 35-70 км; г) 70-150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 км.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F6BA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9" o:spid="_x0000_s1026" type="#_x0000_t202" style="position:absolute;left:0;text-align:left;margin-left:82.9pt;margin-top:1.9pt;width:237.75pt;height:2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" filled="f" stroked="f" strokecolor="#f2f2f2">
                      <v:textbox>
                        <w:txbxContent>
                          <w:p w:rsidR="007918A0" w:rsidRDefault="007918A0" w:rsidP="00C54A3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Мощность этого типа земной коры:</w:t>
                            </w:r>
                          </w:p>
                          <w:p w:rsidR="007918A0" w:rsidRDefault="007918A0" w:rsidP="00C54A3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918A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а) 5-10 км; б) 20-25 км; в) 35-70 км; г) 70-150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км.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918A0">
              <w:rPr>
                <w:rFonts w:ascii="Arial" w:hAnsi="Arial" w:cs="Arial"/>
                <w:noProof/>
                <w:sz w:val="20"/>
                <w:szCs w:val="20"/>
              </w:rPr>
              <w:t xml:space="preserve">16. </w:t>
            </w:r>
            <w:r w:rsidRPr="007918A0">
              <w:rPr>
                <w:noProof/>
              </w:rPr>
              <w:drawing>
                <wp:inline distT="0" distB="0" distL="0" distR="0" wp14:anchorId="5F4E2D37" wp14:editId="55298D71">
                  <wp:extent cx="581025" cy="37147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84000"/>
                                    </a14:imgEffect>
                                    <a14:imgEffect>
                                      <a14:brightnessContrast bright="-45000" contrast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а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7918A0" w:rsidRPr="007918A0" w:rsidTr="007918A0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6A3A58">
            <w:pPr>
              <w:pStyle w:val="a7"/>
              <w:spacing w:before="20" w:after="0" w:line="240" w:lineRule="auto"/>
              <w:ind w:left="295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 xml:space="preserve">7.  Какой вид выветривания происходит без смены состава горных пород и минералов? </w:t>
            </w:r>
          </w:p>
          <w:p w:rsidR="007918A0" w:rsidRPr="007918A0" w:rsidRDefault="007918A0" w:rsidP="006A3A58">
            <w:pPr>
              <w:pStyle w:val="a7"/>
              <w:spacing w:before="40" w:after="0" w:line="240" w:lineRule="auto"/>
              <w:ind w:left="601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а) физическое; б) химическое; в) морозное; г) органическое.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а,в</w:t>
            </w:r>
          </w:p>
        </w:tc>
        <w:tc>
          <w:tcPr>
            <w:tcW w:w="3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rPr>
                <w:sz w:val="22"/>
                <w:szCs w:val="22"/>
              </w:rPr>
            </w:pPr>
            <w:r w:rsidRPr="007918A0">
              <w:rPr>
                <w:sz w:val="22"/>
                <w:szCs w:val="22"/>
              </w:rPr>
              <w:t>1</w:t>
            </w:r>
          </w:p>
        </w:tc>
        <w:tc>
          <w:tcPr>
            <w:tcW w:w="281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A0" w:rsidRPr="007918A0" w:rsidRDefault="007918A0">
            <w:pPr>
              <w:rPr>
                <w:sz w:val="22"/>
                <w:szCs w:val="22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E03111">
            <w:pPr>
              <w:pStyle w:val="a7"/>
              <w:spacing w:before="20" w:after="0" w:line="240" w:lineRule="auto"/>
              <w:ind w:left="295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 xml:space="preserve">17. На какую высоту поднялся самолет, если за его бортом температура воздуха </w:t>
            </w:r>
            <w:r w:rsidRPr="007918A0">
              <w:rPr>
                <w:rFonts w:ascii="Arial" w:hAnsi="Arial" w:cs="Arial"/>
                <w:sz w:val="20"/>
                <w:szCs w:val="20"/>
              </w:rPr>
              <w:sym w:font="Symbol" w:char="F02D"/>
            </w:r>
            <w:r w:rsidRPr="007918A0">
              <w:rPr>
                <w:rFonts w:ascii="Arial" w:hAnsi="Arial" w:cs="Arial"/>
                <w:sz w:val="20"/>
                <w:szCs w:val="20"/>
              </w:rPr>
              <w:t xml:space="preserve">30ºС, а у поверхности земли в это время +24ºС? </w:t>
            </w:r>
          </w:p>
          <w:p w:rsidR="007918A0" w:rsidRPr="007918A0" w:rsidRDefault="007918A0" w:rsidP="00E03111">
            <w:pPr>
              <w:pStyle w:val="a7"/>
              <w:spacing w:after="20" w:line="240" w:lineRule="auto"/>
              <w:ind w:left="3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а) 3 км;   б) 9 км;   в) 5 км;   г) 7 км.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б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7918A0" w:rsidRPr="007918A0" w:rsidTr="007918A0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6A3A58">
            <w:pPr>
              <w:pStyle w:val="a7"/>
              <w:spacing w:before="20" w:after="0" w:line="240" w:lineRule="auto"/>
              <w:ind w:left="295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8. Какое море является окраинным?</w:t>
            </w:r>
          </w:p>
          <w:p w:rsidR="007918A0" w:rsidRPr="007918A0" w:rsidRDefault="007918A0" w:rsidP="006A3A58">
            <w:pPr>
              <w:pStyle w:val="a7"/>
              <w:spacing w:after="0" w:line="240" w:lineRule="auto"/>
              <w:ind w:left="6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а) Красное; б) Средиземное; в) Азовское; г) Аравийское.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г</w:t>
            </w:r>
          </w:p>
        </w:tc>
        <w:tc>
          <w:tcPr>
            <w:tcW w:w="3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rPr>
                <w:sz w:val="22"/>
                <w:szCs w:val="22"/>
              </w:rPr>
            </w:pPr>
            <w:r w:rsidRPr="007918A0">
              <w:rPr>
                <w:sz w:val="22"/>
                <w:szCs w:val="22"/>
              </w:rPr>
              <w:t>1</w:t>
            </w:r>
          </w:p>
        </w:tc>
        <w:tc>
          <w:tcPr>
            <w:tcW w:w="281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A0" w:rsidRPr="007918A0" w:rsidRDefault="007918A0">
            <w:pPr>
              <w:rPr>
                <w:sz w:val="22"/>
                <w:szCs w:val="22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E03111">
            <w:pPr>
              <w:pStyle w:val="a7"/>
              <w:spacing w:before="20" w:after="0" w:line="240" w:lineRule="auto"/>
              <w:ind w:left="295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 xml:space="preserve">18.  Пресными питьевыми природными водами считаются воды </w:t>
            </w:r>
          </w:p>
          <w:p w:rsidR="007918A0" w:rsidRPr="007918A0" w:rsidRDefault="007918A0" w:rsidP="00E03111">
            <w:pPr>
              <w:pStyle w:val="a7"/>
              <w:spacing w:after="0" w:line="240" w:lineRule="auto"/>
              <w:ind w:left="3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с солёностью:  а) до 2º/</w:t>
            </w:r>
            <w:r w:rsidRPr="007918A0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оо </w:t>
            </w:r>
            <w:r w:rsidRPr="007918A0">
              <w:rPr>
                <w:rFonts w:ascii="Arial" w:hAnsi="Arial" w:cs="Arial"/>
                <w:sz w:val="20"/>
                <w:szCs w:val="20"/>
              </w:rPr>
              <w:t>;   б) до 1º/</w:t>
            </w:r>
            <w:r w:rsidRPr="007918A0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оо </w:t>
            </w:r>
            <w:r w:rsidRPr="007918A0">
              <w:rPr>
                <w:rFonts w:ascii="Arial" w:hAnsi="Arial" w:cs="Arial"/>
                <w:sz w:val="20"/>
                <w:szCs w:val="20"/>
              </w:rPr>
              <w:t>;   в) до 4º/</w:t>
            </w:r>
            <w:r w:rsidRPr="007918A0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оо </w:t>
            </w:r>
            <w:r w:rsidRPr="007918A0">
              <w:rPr>
                <w:rFonts w:ascii="Arial" w:hAnsi="Arial" w:cs="Arial"/>
                <w:sz w:val="20"/>
                <w:szCs w:val="20"/>
              </w:rPr>
              <w:t>;   г) до 5º/</w:t>
            </w:r>
            <w:r w:rsidRPr="007918A0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оо </w:t>
            </w:r>
            <w:r w:rsidRPr="007918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б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7918A0" w:rsidRPr="007918A0" w:rsidTr="007918A0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6A3A58">
            <w:pPr>
              <w:pStyle w:val="a7"/>
              <w:spacing w:before="20" w:after="0" w:line="240" w:lineRule="auto"/>
              <w:ind w:left="295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 xml:space="preserve">9.  Каким прибором определяют скорость ветра? </w:t>
            </w:r>
          </w:p>
          <w:p w:rsidR="007918A0" w:rsidRPr="007918A0" w:rsidRDefault="007918A0" w:rsidP="006A3A58">
            <w:pPr>
              <w:pStyle w:val="a7"/>
              <w:spacing w:after="20" w:line="240" w:lineRule="auto"/>
              <w:ind w:left="3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а) анемометр; б) гигрометр; в) психрометр; г) барометр.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а</w:t>
            </w:r>
          </w:p>
        </w:tc>
        <w:tc>
          <w:tcPr>
            <w:tcW w:w="3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rPr>
                <w:sz w:val="22"/>
                <w:szCs w:val="22"/>
              </w:rPr>
            </w:pPr>
            <w:r w:rsidRPr="007918A0">
              <w:rPr>
                <w:sz w:val="22"/>
                <w:szCs w:val="22"/>
              </w:rPr>
              <w:t>1</w:t>
            </w:r>
          </w:p>
        </w:tc>
        <w:tc>
          <w:tcPr>
            <w:tcW w:w="281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7918A0" w:rsidRPr="007918A0" w:rsidRDefault="007918A0">
            <w:pPr>
              <w:rPr>
                <w:sz w:val="22"/>
                <w:szCs w:val="22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1F54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 xml:space="preserve">19. В каких полушариях зарегистрирована самая низкая температура на Земле? </w:t>
            </w:r>
          </w:p>
          <w:p w:rsidR="007918A0" w:rsidRPr="007918A0" w:rsidRDefault="007918A0" w:rsidP="001F54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а) в южном и восточном; б) в северном и восточном;  в) в северном и западном; г) в южном и западном.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а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7918A0" w:rsidRPr="007918A0" w:rsidTr="007918A0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6A3A58">
            <w:pPr>
              <w:pStyle w:val="a7"/>
              <w:spacing w:before="20" w:after="0" w:line="240" w:lineRule="auto"/>
              <w:ind w:left="295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10. В какой период над островом Калимантан Солнце занимает наиболее высокое положение на небосклоне? а) в дни осеннего равноденствия;  б) в дни весеннего равноденствия;  в) в дни летнего солнцестояния;  г) в дни зимнего солнцестояния.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а,б</w:t>
            </w:r>
          </w:p>
        </w:tc>
        <w:tc>
          <w:tcPr>
            <w:tcW w:w="3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rPr>
                <w:sz w:val="22"/>
                <w:szCs w:val="22"/>
              </w:rPr>
            </w:pPr>
            <w:r w:rsidRPr="007918A0">
              <w:rPr>
                <w:sz w:val="22"/>
                <w:szCs w:val="22"/>
              </w:rPr>
              <w:t>1</w:t>
            </w:r>
          </w:p>
        </w:tc>
        <w:tc>
          <w:tcPr>
            <w:tcW w:w="28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rPr>
                <w:sz w:val="22"/>
                <w:szCs w:val="22"/>
              </w:rPr>
            </w:pP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 w:rsidP="00697FBA">
            <w:pPr>
              <w:pStyle w:val="a7"/>
              <w:spacing w:before="20" w:after="0" w:line="240" w:lineRule="auto"/>
              <w:ind w:left="295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20. Какой объект является лишним?</w:t>
            </w:r>
          </w:p>
          <w:p w:rsidR="007918A0" w:rsidRPr="007918A0" w:rsidRDefault="007918A0" w:rsidP="00216B3D">
            <w:pPr>
              <w:pStyle w:val="a7"/>
              <w:spacing w:before="20" w:after="0" w:line="240" w:lineRule="auto"/>
              <w:ind w:left="295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8A0">
              <w:rPr>
                <w:rFonts w:ascii="Arial" w:hAnsi="Arial" w:cs="Arial"/>
                <w:sz w:val="20"/>
                <w:szCs w:val="20"/>
              </w:rPr>
              <w:t>а) холм; б) овраг; в) речная долина; г) рытвина.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а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0" w:rsidRPr="007918A0" w:rsidRDefault="007918A0">
            <w:pPr>
              <w:ind w:left="-81" w:right="-85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8A0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</w:tbl>
    <w:p w:rsidR="001F5404" w:rsidRDefault="001F5404" w:rsidP="00A06342">
      <w:pPr>
        <w:pStyle w:val="a7"/>
        <w:spacing w:after="0"/>
      </w:pPr>
    </w:p>
    <w:sectPr w:rsidR="001F5404" w:rsidSect="00A06342">
      <w:pgSz w:w="16838" w:h="11906" w:orient="landscape"/>
      <w:pgMar w:top="851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911743"/>
    <w:multiLevelType w:val="hybridMultilevel"/>
    <w:tmpl w:val="0D0A8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48"/>
    <w:rsid w:val="001C7287"/>
    <w:rsid w:val="001F1293"/>
    <w:rsid w:val="001F5404"/>
    <w:rsid w:val="00216B3D"/>
    <w:rsid w:val="004114EF"/>
    <w:rsid w:val="004B79D0"/>
    <w:rsid w:val="004D5A58"/>
    <w:rsid w:val="005E4C7F"/>
    <w:rsid w:val="006C2275"/>
    <w:rsid w:val="006F71C8"/>
    <w:rsid w:val="00704624"/>
    <w:rsid w:val="00764ECC"/>
    <w:rsid w:val="007918A0"/>
    <w:rsid w:val="007C7443"/>
    <w:rsid w:val="00842D7D"/>
    <w:rsid w:val="00937529"/>
    <w:rsid w:val="009900D5"/>
    <w:rsid w:val="009A7302"/>
    <w:rsid w:val="009E37A6"/>
    <w:rsid w:val="009E77FF"/>
    <w:rsid w:val="00A06342"/>
    <w:rsid w:val="00B906B3"/>
    <w:rsid w:val="00BC2348"/>
    <w:rsid w:val="00C54A30"/>
    <w:rsid w:val="00D33F3A"/>
    <w:rsid w:val="00E4710E"/>
    <w:rsid w:val="00F14279"/>
    <w:rsid w:val="00F810CE"/>
    <w:rsid w:val="00FD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40FC2-F537-47BD-820A-8E76E5A7B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C7443"/>
    <w:rPr>
      <w:b/>
      <w:bCs/>
    </w:rPr>
  </w:style>
  <w:style w:type="table" w:styleId="a4">
    <w:name w:val="Table Grid"/>
    <w:basedOn w:val="a1"/>
    <w:uiPriority w:val="59"/>
    <w:rsid w:val="007C7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F71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1C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1F12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4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Aliya</cp:lastModifiedBy>
  <cp:revision>12</cp:revision>
  <cp:lastPrinted>2018-11-19T06:00:00Z</cp:lastPrinted>
  <dcterms:created xsi:type="dcterms:W3CDTF">2018-11-18T20:20:00Z</dcterms:created>
  <dcterms:modified xsi:type="dcterms:W3CDTF">2018-11-19T11:13:00Z</dcterms:modified>
</cp:coreProperties>
</file>